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D3" w:rsidRPr="00D438BE" w:rsidRDefault="00CE0AD3" w:rsidP="00CE0AD3">
      <w:pPr>
        <w:widowControl/>
        <w:jc w:val="left"/>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様式第６号（第</w:t>
      </w:r>
      <w:r>
        <w:rPr>
          <w:rFonts w:ascii="ＭＳ 明朝" w:eastAsia="ＭＳ 明朝" w:hAnsi="ＭＳ 明朝" w:hint="eastAsia"/>
          <w:color w:val="000000" w:themeColor="text1"/>
          <w:sz w:val="22"/>
        </w:rPr>
        <w:t>１３</w:t>
      </w:r>
      <w:r w:rsidRPr="00D438BE">
        <w:rPr>
          <w:rFonts w:ascii="ＭＳ 明朝" w:eastAsia="ＭＳ 明朝" w:hAnsi="ＭＳ 明朝" w:hint="eastAsia"/>
          <w:color w:val="000000" w:themeColor="text1"/>
          <w:sz w:val="22"/>
        </w:rPr>
        <w:t>条関係）</w:t>
      </w:r>
    </w:p>
    <w:p w:rsidR="00CE0AD3" w:rsidRPr="00D438BE" w:rsidRDefault="00CE0AD3" w:rsidP="00CE0AD3">
      <w:pPr>
        <w:autoSpaceDE w:val="0"/>
        <w:autoSpaceDN w:val="0"/>
        <w:ind w:firstLineChars="100" w:firstLine="220"/>
        <w:rPr>
          <w:rFonts w:ascii="ＭＳ 明朝" w:eastAsia="ＭＳ 明朝" w:hAnsi="ＭＳ 明朝" w:cs="Times New Roman"/>
          <w:color w:val="000000" w:themeColor="text1"/>
          <w:sz w:val="22"/>
        </w:rPr>
      </w:pPr>
      <w:r w:rsidRPr="00D438BE">
        <w:rPr>
          <w:rFonts w:ascii="ＭＳ 明朝" w:eastAsia="ＭＳ 明朝" w:hAnsi="ＭＳ 明朝" w:hint="eastAsia"/>
          <w:color w:val="000000" w:themeColor="text1"/>
          <w:sz w:val="22"/>
        </w:rPr>
        <w:t xml:space="preserve">施設→市　　　　　　　　　　　　　</w:t>
      </w:r>
    </w:p>
    <w:p w:rsidR="00CE0AD3" w:rsidRPr="00D438BE" w:rsidRDefault="00CE0AD3" w:rsidP="00CE0AD3">
      <w:pPr>
        <w:wordWrap w:val="0"/>
        <w:jc w:val="right"/>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xml:space="preserve">　　　　　　　　　　　　　　　　　　　　　　　　　　　　年　　月　　日　</w:t>
      </w:r>
    </w:p>
    <w:p w:rsidR="00CE0AD3" w:rsidRPr="00D438BE" w:rsidRDefault="00CE0AD3" w:rsidP="00CE0AD3">
      <w:pPr>
        <w:rPr>
          <w:rFonts w:ascii="ＭＳ 明朝" w:eastAsia="ＭＳ 明朝" w:hAnsi="ＭＳ 明朝"/>
          <w:color w:val="000000" w:themeColor="text1"/>
          <w:sz w:val="22"/>
        </w:rPr>
      </w:pPr>
    </w:p>
    <w:p w:rsidR="00CE0AD3" w:rsidRPr="00D438BE" w:rsidRDefault="00CE0AD3" w:rsidP="00CE0AD3">
      <w:pPr>
        <w:ind w:firstLineChars="100" w:firstLine="220"/>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草津市長　宛</w:t>
      </w:r>
    </w:p>
    <w:p w:rsidR="00CE0AD3" w:rsidRPr="00D438BE" w:rsidRDefault="00CE0AD3" w:rsidP="00CE0AD3">
      <w:pPr>
        <w:snapToGrid w:val="0"/>
        <w:ind w:firstLineChars="1400" w:firstLine="3080"/>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xml:space="preserve">申請者  住　　所　　　　　　　　　　　　　　　　　</w:t>
      </w:r>
    </w:p>
    <w:p w:rsidR="00CE0AD3" w:rsidRDefault="00CE0AD3" w:rsidP="00CE0AD3">
      <w:pPr>
        <w:ind w:firstLineChars="1800" w:firstLine="3960"/>
        <w:jc w:val="left"/>
        <w:rPr>
          <w:rFonts w:ascii="ＭＳ 明朝" w:eastAsia="ＭＳ 明朝" w:hAnsi="ＭＳ 明朝"/>
          <w:color w:val="000000" w:themeColor="text1"/>
          <w:sz w:val="22"/>
        </w:rPr>
      </w:pPr>
    </w:p>
    <w:p w:rsidR="00CE0AD3" w:rsidRPr="00D438BE" w:rsidRDefault="00CE0AD3" w:rsidP="00CE0AD3">
      <w:pPr>
        <w:ind w:firstLineChars="1800" w:firstLine="3960"/>
        <w:jc w:val="left"/>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xml:space="preserve">施 設 名　　　　　　　　　　　　     </w:t>
      </w:r>
    </w:p>
    <w:p w:rsidR="00CE0AD3" w:rsidRDefault="00CE0AD3" w:rsidP="00CE0AD3">
      <w:pPr>
        <w:ind w:firstLineChars="1800" w:firstLine="3960"/>
        <w:jc w:val="left"/>
        <w:rPr>
          <w:rFonts w:ascii="ＭＳ 明朝" w:eastAsia="ＭＳ 明朝" w:hAnsi="ＭＳ 明朝"/>
          <w:color w:val="000000" w:themeColor="text1"/>
          <w:sz w:val="22"/>
        </w:rPr>
      </w:pPr>
    </w:p>
    <w:p w:rsidR="00CE0AD3" w:rsidRPr="00D438BE" w:rsidRDefault="00CE0AD3" w:rsidP="00CE0AD3">
      <w:pPr>
        <w:ind w:firstLineChars="1800" w:firstLine="3960"/>
        <w:jc w:val="left"/>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xml:space="preserve">代表者名　　　　　　　　　　　　   </w:t>
      </w:r>
    </w:p>
    <w:p w:rsidR="00CE0AD3" w:rsidRDefault="00CE0AD3" w:rsidP="00CE0AD3">
      <w:pPr>
        <w:ind w:firstLineChars="1800" w:firstLine="3960"/>
        <w:jc w:val="left"/>
        <w:rPr>
          <w:rFonts w:ascii="ＭＳ 明朝" w:eastAsia="ＭＳ 明朝" w:hAnsi="ＭＳ 明朝"/>
          <w:color w:val="000000" w:themeColor="text1"/>
          <w:sz w:val="22"/>
        </w:rPr>
      </w:pPr>
    </w:p>
    <w:p w:rsidR="00CE0AD3" w:rsidRPr="00D438BE" w:rsidRDefault="00CE0AD3" w:rsidP="00CE0AD3">
      <w:pPr>
        <w:ind w:firstLineChars="1800" w:firstLine="3960"/>
        <w:jc w:val="left"/>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xml:space="preserve">電話番号　　　　　　　　　　    　　</w:t>
      </w:r>
    </w:p>
    <w:p w:rsidR="00CE0AD3" w:rsidRPr="00D438BE" w:rsidRDefault="00CE0AD3" w:rsidP="00CE0AD3">
      <w:pPr>
        <w:jc w:val="center"/>
        <w:rPr>
          <w:rFonts w:ascii="ＭＳ 明朝" w:eastAsia="ＭＳ 明朝" w:hAnsi="ＭＳ 明朝"/>
          <w:color w:val="000000" w:themeColor="text1"/>
          <w:sz w:val="22"/>
        </w:rPr>
      </w:pPr>
    </w:p>
    <w:p w:rsidR="00CE0AD3" w:rsidRPr="00D438BE" w:rsidRDefault="00CE0AD3" w:rsidP="00CE0AD3">
      <w:pPr>
        <w:jc w:val="center"/>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草津市不登校児童生徒支援施設認定申請書</w:t>
      </w:r>
    </w:p>
    <w:p w:rsidR="00CE0AD3" w:rsidRPr="00D438BE" w:rsidRDefault="00CE0AD3" w:rsidP="00CE0AD3">
      <w:pPr>
        <w:rPr>
          <w:rFonts w:ascii="ＭＳ 明朝" w:eastAsia="ＭＳ 明朝" w:hAnsi="ＭＳ 明朝"/>
          <w:color w:val="000000" w:themeColor="text1"/>
          <w:sz w:val="22"/>
        </w:rPr>
      </w:pPr>
    </w:p>
    <w:p w:rsidR="00CE0AD3" w:rsidRPr="00D438BE" w:rsidRDefault="00CE0AD3" w:rsidP="00CE0AD3">
      <w:pPr>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xml:space="preserve">　草津市フリースクール利用児童生徒支援補助金交付要綱第</w:t>
      </w:r>
      <w:r>
        <w:rPr>
          <w:rFonts w:ascii="ＭＳ 明朝" w:eastAsia="ＭＳ 明朝" w:hAnsi="ＭＳ 明朝" w:cs="Times New Roman" w:hint="eastAsia"/>
          <w:color w:val="000000" w:themeColor="text1"/>
          <w:sz w:val="22"/>
        </w:rPr>
        <w:t>１３</w:t>
      </w:r>
      <w:r w:rsidRPr="00D438BE">
        <w:rPr>
          <w:rFonts w:ascii="ＭＳ 明朝" w:eastAsia="ＭＳ 明朝" w:hAnsi="ＭＳ 明朝" w:cs="Times New Roman" w:hint="eastAsia"/>
          <w:color w:val="000000" w:themeColor="text1"/>
          <w:sz w:val="22"/>
        </w:rPr>
        <w:t>条の規定</w:t>
      </w:r>
      <w:r w:rsidRPr="00D438BE">
        <w:rPr>
          <w:rFonts w:ascii="ＭＳ 明朝" w:eastAsia="ＭＳ 明朝" w:hAnsi="ＭＳ 明朝" w:hint="eastAsia"/>
          <w:color w:val="000000" w:themeColor="text1"/>
          <w:sz w:val="22"/>
        </w:rPr>
        <w:t>に基づき、認定施設として認定を受けたいので、下記のとおり申請します。</w:t>
      </w:r>
    </w:p>
    <w:p w:rsidR="00CE0AD3" w:rsidRPr="00D438BE" w:rsidRDefault="00CE0AD3" w:rsidP="00CE0AD3">
      <w:pPr>
        <w:rPr>
          <w:rFonts w:ascii="ＭＳ 明朝" w:eastAsia="ＭＳ 明朝" w:hAnsi="ＭＳ 明朝"/>
          <w:color w:val="000000" w:themeColor="text1"/>
          <w:sz w:val="22"/>
        </w:rPr>
      </w:pPr>
    </w:p>
    <w:p w:rsidR="00CE0AD3" w:rsidRPr="00D438BE" w:rsidRDefault="00CE0AD3" w:rsidP="00CE0AD3">
      <w:pPr>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１　宣誓書</w:t>
      </w:r>
    </w:p>
    <w:p w:rsidR="00CE0AD3" w:rsidRPr="00D438BE" w:rsidRDefault="00CE0AD3" w:rsidP="00CE0AD3">
      <w:pPr>
        <w:ind w:left="678" w:hangingChars="308" w:hanging="678"/>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xml:space="preserve">　□　当施設は、</w:t>
      </w:r>
      <w:r w:rsidRPr="00D438BE">
        <w:rPr>
          <w:rFonts w:ascii="ＭＳ 明朝" w:eastAsia="ＭＳ 明朝" w:hAnsi="ＭＳ 明朝"/>
          <w:color w:val="000000" w:themeColor="text1"/>
          <w:sz w:val="22"/>
        </w:rPr>
        <w:t>利用</w:t>
      </w:r>
      <w:r w:rsidRPr="00D438BE">
        <w:rPr>
          <w:rFonts w:ascii="ＭＳ 明朝" w:eastAsia="ＭＳ 明朝" w:hAnsi="ＭＳ 明朝" w:hint="eastAsia"/>
          <w:color w:val="000000" w:themeColor="text1"/>
          <w:sz w:val="22"/>
        </w:rPr>
        <w:t>してい</w:t>
      </w:r>
      <w:r w:rsidRPr="00D438BE">
        <w:rPr>
          <w:rFonts w:ascii="ＭＳ 明朝" w:eastAsia="ＭＳ 明朝" w:hAnsi="ＭＳ 明朝"/>
          <w:color w:val="000000" w:themeColor="text1"/>
          <w:sz w:val="22"/>
        </w:rPr>
        <w:t>る児童生徒の社会的自立を目指して</w:t>
      </w:r>
      <w:r w:rsidRPr="00D438BE">
        <w:rPr>
          <w:rFonts w:ascii="ＭＳ 明朝" w:eastAsia="ＭＳ 明朝" w:hAnsi="ＭＳ 明朝" w:hint="eastAsia"/>
          <w:color w:val="000000" w:themeColor="text1"/>
          <w:sz w:val="22"/>
        </w:rPr>
        <w:t>、生活習慣の改善指導や学習支援に関する取組を原則として学校の課業時間内に提供することを宣誓します。</w:t>
      </w:r>
    </w:p>
    <w:p w:rsidR="00CE0AD3" w:rsidRPr="00D438BE" w:rsidRDefault="00CE0AD3" w:rsidP="00CE0AD3">
      <w:pPr>
        <w:ind w:leftChars="100" w:left="668" w:hangingChars="208" w:hanging="458"/>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当施設は、市長または学校長の要請により、必要な情報を提供するなど、市および在籍学校と連携することを宣誓します。</w:t>
      </w:r>
    </w:p>
    <w:p w:rsidR="00CE0AD3" w:rsidRPr="00D438BE" w:rsidRDefault="00CE0AD3" w:rsidP="00CE0AD3">
      <w:pPr>
        <w:ind w:leftChars="101" w:left="665" w:hangingChars="206" w:hanging="453"/>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当施設は、</w:t>
      </w:r>
      <w:r w:rsidRPr="00D438BE">
        <w:rPr>
          <w:rFonts w:ascii="ＭＳ 明朝" w:eastAsia="ＭＳ 明朝" w:hAnsi="ＭＳ 明朝"/>
          <w:color w:val="000000" w:themeColor="text1"/>
          <w:sz w:val="22"/>
        </w:rPr>
        <w:t>利用する児童生徒および保護者に対して、社会的自立に向けた相談業務を</w:t>
      </w:r>
      <w:r w:rsidRPr="00D438BE">
        <w:rPr>
          <w:rFonts w:ascii="ＭＳ 明朝" w:eastAsia="ＭＳ 明朝" w:hAnsi="ＭＳ 明朝" w:hint="eastAsia"/>
          <w:color w:val="000000" w:themeColor="text1"/>
          <w:sz w:val="22"/>
        </w:rPr>
        <w:t>提供します。</w:t>
      </w:r>
    </w:p>
    <w:p w:rsidR="00CE0AD3" w:rsidRPr="00D438BE" w:rsidRDefault="00CE0AD3" w:rsidP="00CE0AD3">
      <w:pPr>
        <w:ind w:leftChars="101" w:left="665" w:hangingChars="206" w:hanging="453"/>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　当施設は、業務上知り得た児童生徒および保護者の個人情報については、他の目的に使用しないことを宣誓します。</w:t>
      </w:r>
    </w:p>
    <w:p w:rsidR="00CE0AD3" w:rsidRPr="00D438BE" w:rsidRDefault="00CE0AD3" w:rsidP="00CE0AD3">
      <w:pPr>
        <w:rPr>
          <w:rFonts w:ascii="ＭＳ 明朝" w:eastAsia="ＭＳ 明朝" w:hAnsi="ＭＳ 明朝"/>
          <w:color w:val="000000" w:themeColor="text1"/>
          <w:sz w:val="22"/>
        </w:rPr>
      </w:pPr>
    </w:p>
    <w:p w:rsidR="00CE0AD3" w:rsidRPr="00D438BE" w:rsidRDefault="00CE0AD3" w:rsidP="00CE0AD3">
      <w:pPr>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２　添付書類</w:t>
      </w:r>
    </w:p>
    <w:p w:rsidR="00CE0AD3" w:rsidRPr="00D438BE" w:rsidRDefault="00CE0AD3" w:rsidP="00CE0AD3">
      <w:pPr>
        <w:ind w:firstLineChars="123" w:firstLine="271"/>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(1)　施設の紹介パンフレット等の概要資料</w:t>
      </w:r>
    </w:p>
    <w:p w:rsidR="00CE0AD3" w:rsidRPr="00D438BE" w:rsidRDefault="00CE0AD3" w:rsidP="00CE0AD3">
      <w:pPr>
        <w:ind w:firstLineChars="123" w:firstLine="271"/>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(2)　利用者との契約約款等契約条項が分かるもの</w:t>
      </w:r>
    </w:p>
    <w:p w:rsidR="00CE0AD3" w:rsidRPr="00D438BE" w:rsidRDefault="00CE0AD3" w:rsidP="00CE0AD3">
      <w:pPr>
        <w:ind w:leftChars="123" w:left="478" w:hangingChars="100" w:hanging="220"/>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(3)　施設の指導者または相談員の名簿およびその職員が有する資格を証する書類の写し</w:t>
      </w:r>
    </w:p>
    <w:p w:rsidR="00CE0AD3" w:rsidRPr="00D438BE" w:rsidRDefault="00CE0AD3" w:rsidP="00CE0AD3">
      <w:pPr>
        <w:ind w:firstLineChars="123" w:firstLine="271"/>
        <w:rPr>
          <w:rFonts w:ascii="ＭＳ 明朝" w:eastAsia="ＭＳ 明朝" w:hAnsi="ＭＳ 明朝"/>
          <w:color w:val="000000" w:themeColor="text1"/>
          <w:sz w:val="22"/>
        </w:rPr>
      </w:pPr>
      <w:r w:rsidRPr="00D438BE">
        <w:rPr>
          <w:rFonts w:ascii="ＭＳ 明朝" w:eastAsia="ＭＳ 明朝" w:hAnsi="ＭＳ 明朝" w:hint="eastAsia"/>
          <w:color w:val="000000" w:themeColor="text1"/>
          <w:sz w:val="22"/>
        </w:rPr>
        <w:t>(4)</w:t>
      </w:r>
      <w:r w:rsidRPr="00D438BE">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その他市長が必要と認める</w:t>
      </w:r>
      <w:r w:rsidRPr="00D438BE">
        <w:rPr>
          <w:rFonts w:ascii="ＭＳ 明朝" w:eastAsia="ＭＳ 明朝" w:hAnsi="ＭＳ 明朝" w:hint="eastAsia"/>
          <w:color w:val="000000" w:themeColor="text1"/>
          <w:sz w:val="22"/>
        </w:rPr>
        <w:t>書類</w:t>
      </w:r>
    </w:p>
    <w:p w:rsidR="006378A0" w:rsidRPr="00CE0AD3" w:rsidRDefault="00CE0AD3">
      <w:pPr>
        <w:rPr>
          <w:rFonts w:ascii="ＭＳ 明朝" w:eastAsia="ＭＳ 明朝" w:hAnsi="ＭＳ 明朝" w:hint="eastAsia"/>
          <w:color w:val="000000" w:themeColor="text1"/>
          <w:sz w:val="22"/>
        </w:rPr>
      </w:pPr>
      <w:r w:rsidRPr="00D438BE">
        <w:rPr>
          <w:rFonts w:ascii="ＭＳ 明朝" w:eastAsia="ＭＳ 明朝" w:hAnsi="ＭＳ 明朝" w:hint="eastAsia"/>
          <w:color w:val="000000" w:themeColor="text1"/>
          <w:sz w:val="22"/>
        </w:rPr>
        <w:t xml:space="preserve">　　</w:t>
      </w:r>
      <w:bookmarkStart w:id="0" w:name="_GoBack"/>
      <w:bookmarkEnd w:id="0"/>
    </w:p>
    <w:sectPr w:rsidR="006378A0" w:rsidRPr="00CE0A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D3"/>
    <w:rsid w:val="006378A0"/>
    <w:rsid w:val="00CE0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B9107"/>
  <w15:chartTrackingRefBased/>
  <w15:docId w15:val="{8B6D43EB-F53F-4F0E-BC1B-A88F7A5E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大輝</dc:creator>
  <cp:keywords/>
  <dc:description/>
  <cp:lastModifiedBy>北村 大輝</cp:lastModifiedBy>
  <cp:revision>1</cp:revision>
  <dcterms:created xsi:type="dcterms:W3CDTF">2025-04-04T02:41:00Z</dcterms:created>
  <dcterms:modified xsi:type="dcterms:W3CDTF">2025-04-04T02:41:00Z</dcterms:modified>
</cp:coreProperties>
</file>